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California Poppy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Tyler Bellem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Sophomore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Carmel High School</w:t>
      </w:r>
    </w:p>
    <w:p w:rsidR="00000000" w:rsidDel="00000000" w:rsidP="00000000" w:rsidRDefault="00000000" w:rsidRPr="00000000" w14:paraId="0000000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 of the ground, I sprout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Rising towards the glowing sun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petals outstretched for all to see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vibrant gold and orange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As people rush to find me 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My children floating freely 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the wisps of wind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Bees and butterflies bouncing by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sky goes gray and stormy</w:t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my petals hide to play another day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Downpours the rain replenishing the earth </w:t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sun comes out and back to life I go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Spreading my family as far as one can see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Once my job is done</w:t>
        <w:br w:type="textWrapping"/>
        <w:t xml:space="preserve">And the cold comes 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Back to the ground, I go</w:t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the next generation to have their fun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